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02EA" w14:textId="68F093FD" w:rsidR="00BA0942" w:rsidRPr="00841F93" w:rsidRDefault="00BA0942" w:rsidP="00BA0942">
      <w:pPr>
        <w:pStyle w:val="Title"/>
        <w:rPr>
          <w:lang w:val="en-GB"/>
        </w:rPr>
      </w:pPr>
      <w:r>
        <w:rPr>
          <w:lang w:val="en-GB"/>
        </w:rPr>
        <w:t>4</w:t>
      </w:r>
      <w:r w:rsidRPr="00841F93">
        <w:rPr>
          <w:lang w:val="en-GB"/>
        </w:rPr>
        <w:t>. Growth accounting</w:t>
      </w:r>
      <w:r>
        <w:rPr>
          <w:lang w:val="en-GB"/>
        </w:rPr>
        <w:t xml:space="preserve"> </w:t>
      </w:r>
    </w:p>
    <w:p w14:paraId="0947531E" w14:textId="5743887C" w:rsidR="00BA0942" w:rsidRPr="00841F93" w:rsidRDefault="00BA0942" w:rsidP="00BA0942">
      <w:pPr>
        <w:spacing w:line="360" w:lineRule="auto"/>
        <w:rPr>
          <w:rFonts w:ascii="Times New Roman" w:hAnsi="Times New Roman" w:cs="Times New Roman"/>
          <w:lang w:val="en-GB"/>
        </w:rPr>
      </w:pPr>
      <w:r>
        <w:rPr>
          <w:rFonts w:ascii="Times New Roman" w:hAnsi="Times New Roman" w:cs="Times New Roman"/>
          <w:b/>
          <w:lang w:val="en-GB"/>
        </w:rPr>
        <w:t xml:space="preserve">4.1 </w:t>
      </w:r>
      <w:r w:rsidRPr="00841F93">
        <w:rPr>
          <w:rFonts w:ascii="Times New Roman" w:hAnsi="Times New Roman" w:cs="Times New Roman"/>
          <w:lang w:val="en-GB"/>
        </w:rPr>
        <w:t xml:space="preserve">Consider an economy whose production function is </w:t>
      </w:r>
      <w:r>
        <w:rPr>
          <w:rFonts w:ascii="Times New Roman" w:hAnsi="Times New Roman" w:cs="Times New Roman"/>
          <w:lang w:val="en-GB"/>
        </w:rPr>
        <w:t>given by</w:t>
      </w:r>
      <w:r w:rsidRPr="00841F93">
        <w:rPr>
          <w:rFonts w:ascii="Times New Roman" w:hAnsi="Times New Roman" w:cs="Times New Roman"/>
          <w:lang w:val="en-GB"/>
        </w:rPr>
        <w:t>: Y = A.K</w:t>
      </w:r>
      <w:r w:rsidRPr="00841F93">
        <w:rPr>
          <w:rFonts w:ascii="Times New Roman" w:hAnsi="Times New Roman" w:cs="Times New Roman"/>
          <w:vertAlign w:val="superscript"/>
          <w:lang w:val="en-GB"/>
        </w:rPr>
        <w:t>0.</w:t>
      </w:r>
      <w:r>
        <w:rPr>
          <w:rFonts w:ascii="Times New Roman" w:hAnsi="Times New Roman" w:cs="Times New Roman"/>
          <w:vertAlign w:val="superscript"/>
          <w:lang w:val="en-GB"/>
        </w:rPr>
        <w:t>7</w:t>
      </w:r>
      <w:r>
        <w:rPr>
          <w:rFonts w:ascii="Times New Roman" w:hAnsi="Times New Roman" w:cs="Times New Roman"/>
          <w:lang w:val="en-GB"/>
        </w:rPr>
        <w:t>.</w:t>
      </w:r>
      <w:r w:rsidRPr="00841F93">
        <w:rPr>
          <w:rFonts w:ascii="Times New Roman" w:hAnsi="Times New Roman" w:cs="Times New Roman"/>
          <w:lang w:val="en-GB"/>
        </w:rPr>
        <w:t>L</w:t>
      </w:r>
      <w:r w:rsidRPr="00841F93">
        <w:rPr>
          <w:rFonts w:ascii="Times New Roman" w:hAnsi="Times New Roman" w:cs="Times New Roman"/>
          <w:vertAlign w:val="superscript"/>
          <w:lang w:val="en-GB"/>
        </w:rPr>
        <w:t>0.</w:t>
      </w:r>
      <w:r>
        <w:rPr>
          <w:rFonts w:ascii="Times New Roman" w:hAnsi="Times New Roman" w:cs="Times New Roman"/>
          <w:vertAlign w:val="superscript"/>
          <w:lang w:val="en-GB"/>
        </w:rPr>
        <w:t>3</w:t>
      </w:r>
      <w:r>
        <w:rPr>
          <w:rFonts w:ascii="Times New Roman" w:hAnsi="Times New Roman" w:cs="Times New Roman"/>
          <w:lang w:val="en-GB"/>
        </w:rPr>
        <w:t>. If, in 202</w:t>
      </w:r>
      <w:r w:rsidR="00A8071E">
        <w:rPr>
          <w:rFonts w:ascii="Times New Roman" w:hAnsi="Times New Roman" w:cs="Times New Roman"/>
          <w:lang w:val="en-GB"/>
        </w:rPr>
        <w:t>2</w:t>
      </w:r>
      <w:r>
        <w:rPr>
          <w:rFonts w:ascii="Times New Roman" w:hAnsi="Times New Roman" w:cs="Times New Roman"/>
          <w:lang w:val="en-GB"/>
        </w:rPr>
        <w:t xml:space="preserve">, this economy’s GDP (Y) grew by 1.2%, </w:t>
      </w:r>
      <w:r w:rsidRPr="00841F93">
        <w:rPr>
          <w:rFonts w:ascii="Times New Roman" w:hAnsi="Times New Roman" w:cs="Times New Roman"/>
          <w:lang w:val="en-GB"/>
        </w:rPr>
        <w:t>the physical capital stock (K)</w:t>
      </w:r>
      <w:r>
        <w:rPr>
          <w:rFonts w:ascii="Times New Roman" w:hAnsi="Times New Roman" w:cs="Times New Roman"/>
          <w:lang w:val="en-GB"/>
        </w:rPr>
        <w:t xml:space="preserve"> grew by 0.8% and the labour force</w:t>
      </w:r>
      <w:r w:rsidRPr="00841F93">
        <w:rPr>
          <w:rFonts w:ascii="Times New Roman" w:hAnsi="Times New Roman" w:cs="Times New Roman"/>
          <w:lang w:val="en-GB"/>
        </w:rPr>
        <w:t xml:space="preserve"> (L) </w:t>
      </w:r>
      <w:r>
        <w:rPr>
          <w:rFonts w:ascii="Times New Roman" w:hAnsi="Times New Roman" w:cs="Times New Roman"/>
          <w:lang w:val="en-GB"/>
        </w:rPr>
        <w:t xml:space="preserve">grew by </w:t>
      </w:r>
      <w:r w:rsidRPr="00841F93">
        <w:rPr>
          <w:rFonts w:ascii="Times New Roman" w:hAnsi="Times New Roman" w:cs="Times New Roman"/>
          <w:lang w:val="en-GB"/>
        </w:rPr>
        <w:t xml:space="preserve">0.5%, calculate </w:t>
      </w:r>
      <w:r>
        <w:rPr>
          <w:rFonts w:ascii="Times New Roman" w:hAnsi="Times New Roman" w:cs="Times New Roman"/>
          <w:lang w:val="en-GB"/>
        </w:rPr>
        <w:t>by how much Total Factor Productivity (A) grew in 202</w:t>
      </w:r>
      <w:r w:rsidR="00A8071E">
        <w:rPr>
          <w:rFonts w:ascii="Times New Roman" w:hAnsi="Times New Roman" w:cs="Times New Roman"/>
          <w:lang w:val="en-GB"/>
        </w:rPr>
        <w:t>2</w:t>
      </w:r>
      <w:r w:rsidRPr="00841F93">
        <w:rPr>
          <w:rFonts w:ascii="Times New Roman" w:hAnsi="Times New Roman" w:cs="Times New Roman"/>
          <w:lang w:val="en-GB"/>
        </w:rPr>
        <w:t xml:space="preserve">.  </w:t>
      </w:r>
    </w:p>
    <w:p w14:paraId="72F4DECA" w14:textId="77777777" w:rsidR="00481B23" w:rsidRDefault="00481B23" w:rsidP="00BA0942">
      <w:pPr>
        <w:spacing w:line="360" w:lineRule="auto"/>
        <w:rPr>
          <w:rFonts w:ascii="Times New Roman" w:hAnsi="Times New Roman" w:cs="Times New Roman"/>
          <w:b/>
          <w:lang w:val="en-GB"/>
        </w:rPr>
      </w:pPr>
    </w:p>
    <w:p w14:paraId="6B67905A" w14:textId="34EE96BB" w:rsidR="00BA0942" w:rsidRPr="00841F93" w:rsidRDefault="00BA0942" w:rsidP="00BA0942">
      <w:pPr>
        <w:spacing w:line="360" w:lineRule="auto"/>
        <w:rPr>
          <w:rFonts w:ascii="Times New Roman" w:hAnsi="Times New Roman" w:cs="Times New Roman"/>
          <w:lang w:val="en-GB"/>
        </w:rPr>
      </w:pPr>
      <w:r>
        <w:rPr>
          <w:rFonts w:ascii="Times New Roman" w:hAnsi="Times New Roman" w:cs="Times New Roman"/>
          <w:b/>
          <w:lang w:val="en-GB"/>
        </w:rPr>
        <w:t>4</w:t>
      </w:r>
      <w:r w:rsidRPr="00841F93">
        <w:rPr>
          <w:rFonts w:ascii="Times New Roman" w:hAnsi="Times New Roman" w:cs="Times New Roman"/>
          <w:b/>
          <w:lang w:val="en-GB"/>
        </w:rPr>
        <w:t>.</w:t>
      </w:r>
      <w:r>
        <w:rPr>
          <w:rFonts w:ascii="Times New Roman" w:hAnsi="Times New Roman" w:cs="Times New Roman"/>
          <w:b/>
          <w:lang w:val="en-GB"/>
        </w:rPr>
        <w:t>2</w:t>
      </w:r>
      <w:r w:rsidRPr="00841F93">
        <w:rPr>
          <w:rFonts w:ascii="Times New Roman" w:hAnsi="Times New Roman" w:cs="Times New Roman"/>
          <w:lang w:val="en-GB"/>
        </w:rPr>
        <w:t xml:space="preserve"> Consider an economy whose production function is as follows: Y = A.K</w:t>
      </w:r>
      <w:r w:rsidRPr="00841F93">
        <w:rPr>
          <w:rFonts w:ascii="Times New Roman" w:hAnsi="Times New Roman" w:cs="Times New Roman"/>
          <w:vertAlign w:val="superscript"/>
          <w:lang w:val="en-GB"/>
        </w:rPr>
        <w:t>0.6</w:t>
      </w:r>
      <w:r w:rsidRPr="00841F93">
        <w:rPr>
          <w:rFonts w:ascii="Times New Roman" w:hAnsi="Times New Roman" w:cs="Times New Roman"/>
          <w:lang w:val="en-GB"/>
        </w:rPr>
        <w:t>.(h.L)</w:t>
      </w:r>
      <w:r w:rsidRPr="00841F93">
        <w:rPr>
          <w:rFonts w:ascii="Times New Roman" w:hAnsi="Times New Roman" w:cs="Times New Roman"/>
          <w:vertAlign w:val="superscript"/>
          <w:lang w:val="en-GB"/>
        </w:rPr>
        <w:t>0.4</w:t>
      </w:r>
      <w:r w:rsidRPr="00841F93">
        <w:rPr>
          <w:rFonts w:ascii="Times New Roman" w:hAnsi="Times New Roman" w:cs="Times New Roman"/>
          <w:lang w:val="en-GB"/>
        </w:rPr>
        <w:t xml:space="preserve"> , and whose GDP in 20</w:t>
      </w:r>
      <w:r w:rsidR="00994DE8">
        <w:rPr>
          <w:rFonts w:ascii="Times New Roman" w:hAnsi="Times New Roman" w:cs="Times New Roman"/>
          <w:lang w:val="en-GB"/>
        </w:rPr>
        <w:t>22</w:t>
      </w:r>
      <w:r w:rsidRPr="00841F93">
        <w:rPr>
          <w:rFonts w:ascii="Times New Roman" w:hAnsi="Times New Roman" w:cs="Times New Roman"/>
          <w:lang w:val="en-GB"/>
        </w:rPr>
        <w:t xml:space="preserve"> amounted to 50 Billion monetary units. Assuming that, in the period 20</w:t>
      </w:r>
      <w:r w:rsidR="00994DE8">
        <w:rPr>
          <w:rFonts w:ascii="Times New Roman" w:hAnsi="Times New Roman" w:cs="Times New Roman"/>
          <w:lang w:val="en-GB"/>
        </w:rPr>
        <w:t>22</w:t>
      </w:r>
      <w:r w:rsidRPr="00841F93">
        <w:rPr>
          <w:rFonts w:ascii="Times New Roman" w:hAnsi="Times New Roman" w:cs="Times New Roman"/>
          <w:lang w:val="en-GB"/>
        </w:rPr>
        <w:t>-20</w:t>
      </w:r>
      <w:r w:rsidR="00994DE8">
        <w:rPr>
          <w:rFonts w:ascii="Times New Roman" w:hAnsi="Times New Roman" w:cs="Times New Roman"/>
          <w:lang w:val="en-GB"/>
        </w:rPr>
        <w:t>42</w:t>
      </w:r>
      <w:r w:rsidRPr="00841F93">
        <w:rPr>
          <w:rFonts w:ascii="Times New Roman" w:hAnsi="Times New Roman" w:cs="Times New Roman"/>
          <w:lang w:val="en-GB"/>
        </w:rPr>
        <w:t xml:space="preserve">, the average annual growth rates of </w:t>
      </w:r>
      <w:r w:rsidR="00634A26">
        <w:rPr>
          <w:rFonts w:ascii="Times New Roman" w:hAnsi="Times New Roman" w:cs="Times New Roman"/>
          <w:lang w:val="en-GB"/>
        </w:rPr>
        <w:t>TFP</w:t>
      </w:r>
      <w:r w:rsidRPr="00841F93">
        <w:rPr>
          <w:rFonts w:ascii="Times New Roman" w:hAnsi="Times New Roman" w:cs="Times New Roman"/>
          <w:lang w:val="en-GB"/>
        </w:rPr>
        <w:t xml:space="preserve"> (A), the physical capital stock (K), the </w:t>
      </w:r>
      <w:r w:rsidR="00634A26">
        <w:rPr>
          <w:rFonts w:ascii="Times New Roman" w:hAnsi="Times New Roman" w:cs="Times New Roman"/>
          <w:lang w:val="en-GB"/>
        </w:rPr>
        <w:t xml:space="preserve">average </w:t>
      </w:r>
      <w:r w:rsidRPr="00841F93">
        <w:rPr>
          <w:rFonts w:ascii="Times New Roman" w:hAnsi="Times New Roman" w:cs="Times New Roman"/>
          <w:lang w:val="en-GB"/>
        </w:rPr>
        <w:t xml:space="preserve">stock of human capital per worker (h) and the </w:t>
      </w:r>
      <w:r w:rsidR="00634A26">
        <w:rPr>
          <w:rFonts w:ascii="Times New Roman" w:hAnsi="Times New Roman" w:cs="Times New Roman"/>
          <w:lang w:val="en-GB"/>
        </w:rPr>
        <w:t>labour force</w:t>
      </w:r>
      <w:r w:rsidRPr="00841F93">
        <w:rPr>
          <w:rFonts w:ascii="Times New Roman" w:hAnsi="Times New Roman" w:cs="Times New Roman"/>
          <w:lang w:val="en-GB"/>
        </w:rPr>
        <w:t xml:space="preserve"> (L) will respectively be 2%, 1.5%, 1% and 0.5%, calculate the level of GDP of this economy in 20</w:t>
      </w:r>
      <w:r w:rsidR="00994DE8">
        <w:rPr>
          <w:rFonts w:ascii="Times New Roman" w:hAnsi="Times New Roman" w:cs="Times New Roman"/>
          <w:lang w:val="en-GB"/>
        </w:rPr>
        <w:t>42</w:t>
      </w:r>
      <w:r w:rsidRPr="00841F93">
        <w:rPr>
          <w:rFonts w:ascii="Times New Roman" w:hAnsi="Times New Roman" w:cs="Times New Roman"/>
          <w:lang w:val="en-GB"/>
        </w:rPr>
        <w:t xml:space="preserve">.  </w:t>
      </w:r>
    </w:p>
    <w:p w14:paraId="7271CD5A" w14:textId="77777777" w:rsidR="00481B23" w:rsidRDefault="00481B23" w:rsidP="00BA0942">
      <w:pPr>
        <w:widowControl w:val="0"/>
        <w:autoSpaceDE w:val="0"/>
        <w:autoSpaceDN w:val="0"/>
        <w:spacing w:before="163" w:after="360" w:line="360" w:lineRule="auto"/>
        <w:jc w:val="both"/>
        <w:rPr>
          <w:rFonts w:ascii="Times New Roman" w:hAnsi="Times New Roman" w:cs="Times New Roman"/>
          <w:b/>
          <w:w w:val="105"/>
          <w:lang w:val="en-GB"/>
        </w:rPr>
      </w:pPr>
    </w:p>
    <w:p w14:paraId="77773ABF" w14:textId="1E1DA5E4" w:rsidR="00BA0942" w:rsidRPr="003A3363" w:rsidRDefault="00481B23" w:rsidP="00481B23">
      <w:pPr>
        <w:widowControl w:val="0"/>
        <w:autoSpaceDE w:val="0"/>
        <w:autoSpaceDN w:val="0"/>
        <w:spacing w:before="163" w:after="120" w:line="360" w:lineRule="auto"/>
        <w:jc w:val="both"/>
        <w:rPr>
          <w:rFonts w:ascii="Times New Roman" w:hAnsi="Times New Roman" w:cs="Times New Roman"/>
          <w:lang w:val="en-GB"/>
        </w:rPr>
      </w:pPr>
      <w:r>
        <w:rPr>
          <w:rFonts w:ascii="Times New Roman" w:hAnsi="Times New Roman" w:cs="Times New Roman"/>
          <w:b/>
          <w:w w:val="105"/>
          <w:lang w:val="en-GB"/>
        </w:rPr>
        <w:t>4</w:t>
      </w:r>
      <w:r w:rsidR="00BA0942" w:rsidRPr="003A3363">
        <w:rPr>
          <w:rFonts w:ascii="Times New Roman" w:hAnsi="Times New Roman" w:cs="Times New Roman"/>
          <w:b/>
          <w:w w:val="105"/>
          <w:lang w:val="en-GB"/>
        </w:rPr>
        <w:t>.3</w:t>
      </w:r>
      <w:r w:rsidR="00BA0942">
        <w:rPr>
          <w:rFonts w:ascii="Times New Roman" w:hAnsi="Times New Roman" w:cs="Times New Roman"/>
          <w:w w:val="105"/>
          <w:lang w:val="en-GB"/>
        </w:rPr>
        <w:t xml:space="preserve"> </w:t>
      </w:r>
      <w:r w:rsidR="00BA0942" w:rsidRPr="003A3363">
        <w:rPr>
          <w:rFonts w:ascii="Times New Roman" w:hAnsi="Times New Roman" w:cs="Times New Roman"/>
          <w:w w:val="105"/>
          <w:lang w:val="en-GB"/>
        </w:rPr>
        <w:t>Suppose</w:t>
      </w:r>
      <w:r w:rsidR="00BA0942" w:rsidRPr="003A3363">
        <w:rPr>
          <w:rFonts w:ascii="Times New Roman" w:hAnsi="Times New Roman" w:cs="Times New Roman"/>
          <w:spacing w:val="-9"/>
          <w:w w:val="105"/>
          <w:lang w:val="en-GB"/>
        </w:rPr>
        <w:t xml:space="preserve"> </w:t>
      </w:r>
      <w:r w:rsidR="00BA0942" w:rsidRPr="003A3363">
        <w:rPr>
          <w:rFonts w:ascii="Times New Roman" w:hAnsi="Times New Roman" w:cs="Times New Roman"/>
          <w:w w:val="105"/>
          <w:lang w:val="en-GB"/>
        </w:rPr>
        <w:t>that</w:t>
      </w:r>
      <w:r w:rsidR="00BA0942" w:rsidRPr="003A3363">
        <w:rPr>
          <w:rFonts w:ascii="Times New Roman" w:hAnsi="Times New Roman" w:cs="Times New Roman"/>
          <w:spacing w:val="-6"/>
          <w:w w:val="105"/>
          <w:lang w:val="en-GB"/>
        </w:rPr>
        <w:t xml:space="preserve"> </w:t>
      </w:r>
      <w:r w:rsidR="00BA0942" w:rsidRPr="003A3363">
        <w:rPr>
          <w:rFonts w:ascii="Times New Roman" w:hAnsi="Times New Roman" w:cs="Times New Roman"/>
          <w:w w:val="105"/>
          <w:lang w:val="en-GB"/>
        </w:rPr>
        <w:t>output,</w:t>
      </w:r>
      <w:r w:rsidR="00BA0942" w:rsidRPr="003A3363">
        <w:rPr>
          <w:rFonts w:ascii="Times New Roman" w:hAnsi="Times New Roman" w:cs="Times New Roman"/>
          <w:spacing w:val="-4"/>
          <w:w w:val="105"/>
          <w:lang w:val="en-GB"/>
        </w:rPr>
        <w:t xml:space="preserve"> </w:t>
      </w:r>
      <w:r w:rsidR="00BA0942" w:rsidRPr="003A3363">
        <w:rPr>
          <w:rFonts w:ascii="Times New Roman" w:hAnsi="Times New Roman" w:cs="Times New Roman"/>
          <w:w w:val="105"/>
          <w:lang w:val="en-GB"/>
        </w:rPr>
        <w:t>Y,</w:t>
      </w:r>
      <w:r w:rsidR="00BA0942" w:rsidRPr="003A3363">
        <w:rPr>
          <w:rFonts w:ascii="Times New Roman" w:hAnsi="Times New Roman" w:cs="Times New Roman"/>
          <w:spacing w:val="-8"/>
          <w:w w:val="105"/>
          <w:lang w:val="en-GB"/>
        </w:rPr>
        <w:t xml:space="preserve"> </w:t>
      </w:r>
      <w:r w:rsidR="00BA0942" w:rsidRPr="003A3363">
        <w:rPr>
          <w:rFonts w:ascii="Times New Roman" w:hAnsi="Times New Roman" w:cs="Times New Roman"/>
          <w:w w:val="105"/>
          <w:lang w:val="en-GB"/>
        </w:rPr>
        <w:t>in</w:t>
      </w:r>
      <w:r w:rsidR="00BA0942" w:rsidRPr="003A3363">
        <w:rPr>
          <w:rFonts w:ascii="Times New Roman" w:hAnsi="Times New Roman" w:cs="Times New Roman"/>
          <w:spacing w:val="-10"/>
          <w:w w:val="105"/>
          <w:lang w:val="en-GB"/>
        </w:rPr>
        <w:t xml:space="preserve"> </w:t>
      </w:r>
      <w:r w:rsidR="00BA0942" w:rsidRPr="003A3363">
        <w:rPr>
          <w:rFonts w:ascii="Times New Roman" w:hAnsi="Times New Roman" w:cs="Times New Roman"/>
          <w:w w:val="105"/>
          <w:lang w:val="en-GB"/>
        </w:rPr>
        <w:t>an</w:t>
      </w:r>
      <w:r w:rsidR="00BA0942" w:rsidRPr="003A3363">
        <w:rPr>
          <w:rFonts w:ascii="Times New Roman" w:hAnsi="Times New Roman" w:cs="Times New Roman"/>
          <w:spacing w:val="-10"/>
          <w:w w:val="105"/>
          <w:lang w:val="en-GB"/>
        </w:rPr>
        <w:t xml:space="preserve"> </w:t>
      </w:r>
      <w:r w:rsidR="00BA0942" w:rsidRPr="003A3363">
        <w:rPr>
          <w:rFonts w:ascii="Times New Roman" w:hAnsi="Times New Roman" w:cs="Times New Roman"/>
          <w:w w:val="105"/>
          <w:lang w:val="en-GB"/>
        </w:rPr>
        <w:t>economy</w:t>
      </w:r>
      <w:r w:rsidR="00BA0942" w:rsidRPr="003A3363">
        <w:rPr>
          <w:rFonts w:ascii="Times New Roman" w:hAnsi="Times New Roman" w:cs="Times New Roman"/>
          <w:spacing w:val="-6"/>
          <w:w w:val="105"/>
          <w:lang w:val="en-GB"/>
        </w:rPr>
        <w:t xml:space="preserve"> </w:t>
      </w:r>
      <w:r w:rsidR="00BA0942" w:rsidRPr="003A3363">
        <w:rPr>
          <w:rFonts w:ascii="Times New Roman" w:hAnsi="Times New Roman" w:cs="Times New Roman"/>
          <w:w w:val="105"/>
          <w:lang w:val="en-GB"/>
        </w:rPr>
        <w:t>is</w:t>
      </w:r>
      <w:r w:rsidR="00BA0942" w:rsidRPr="003A3363">
        <w:rPr>
          <w:rFonts w:ascii="Times New Roman" w:hAnsi="Times New Roman" w:cs="Times New Roman"/>
          <w:spacing w:val="-6"/>
          <w:w w:val="105"/>
          <w:lang w:val="en-GB"/>
        </w:rPr>
        <w:t xml:space="preserve"> </w:t>
      </w:r>
      <w:r w:rsidR="00BA0942" w:rsidRPr="003A3363">
        <w:rPr>
          <w:rFonts w:ascii="Times New Roman" w:hAnsi="Times New Roman" w:cs="Times New Roman"/>
          <w:w w:val="105"/>
          <w:lang w:val="en-GB"/>
        </w:rPr>
        <w:t>produced</w:t>
      </w:r>
      <w:r w:rsidR="00BA0942" w:rsidRPr="003A3363">
        <w:rPr>
          <w:rFonts w:ascii="Times New Roman" w:hAnsi="Times New Roman" w:cs="Times New Roman"/>
          <w:spacing w:val="-10"/>
          <w:w w:val="105"/>
          <w:lang w:val="en-GB"/>
        </w:rPr>
        <w:t xml:space="preserve"> </w:t>
      </w:r>
      <w:r w:rsidR="00BA0942" w:rsidRPr="003A3363">
        <w:rPr>
          <w:rFonts w:ascii="Times New Roman" w:hAnsi="Times New Roman" w:cs="Times New Roman"/>
          <w:w w:val="105"/>
          <w:lang w:val="en-GB"/>
        </w:rPr>
        <w:t>by</w:t>
      </w:r>
      <w:r w:rsidR="00BA0942" w:rsidRPr="003A3363">
        <w:rPr>
          <w:rFonts w:ascii="Times New Roman" w:hAnsi="Times New Roman" w:cs="Times New Roman"/>
          <w:spacing w:val="-6"/>
          <w:w w:val="105"/>
          <w:lang w:val="en-GB"/>
        </w:rPr>
        <w:t xml:space="preserve"> </w:t>
      </w:r>
      <w:r w:rsidR="00BA0942" w:rsidRPr="003A3363">
        <w:rPr>
          <w:rFonts w:ascii="Times New Roman" w:hAnsi="Times New Roman" w:cs="Times New Roman"/>
          <w:w w:val="105"/>
          <w:lang w:val="en-GB"/>
        </w:rPr>
        <w:t>combining</w:t>
      </w:r>
      <w:r w:rsidR="00BA0942" w:rsidRPr="003A3363">
        <w:rPr>
          <w:rFonts w:ascii="Times New Roman" w:hAnsi="Times New Roman" w:cs="Times New Roman"/>
          <w:spacing w:val="-6"/>
          <w:w w:val="105"/>
          <w:lang w:val="en-GB"/>
        </w:rPr>
        <w:t xml:space="preserve"> </w:t>
      </w:r>
      <w:r w:rsidR="00BA0942" w:rsidRPr="003A3363">
        <w:rPr>
          <w:rFonts w:ascii="Times New Roman" w:hAnsi="Times New Roman" w:cs="Times New Roman"/>
          <w:w w:val="105"/>
          <w:lang w:val="en-GB"/>
        </w:rPr>
        <w:t>physical</w:t>
      </w:r>
      <w:r w:rsidR="00BA0942" w:rsidRPr="003A3363">
        <w:rPr>
          <w:rFonts w:ascii="Times New Roman" w:hAnsi="Times New Roman" w:cs="Times New Roman"/>
          <w:spacing w:val="-8"/>
          <w:w w:val="105"/>
          <w:lang w:val="en-GB"/>
        </w:rPr>
        <w:t xml:space="preserve"> </w:t>
      </w:r>
      <w:r w:rsidR="00BA0942" w:rsidRPr="003A3363">
        <w:rPr>
          <w:rFonts w:ascii="Times New Roman" w:hAnsi="Times New Roman" w:cs="Times New Roman"/>
          <w:w w:val="105"/>
          <w:lang w:val="en-GB"/>
        </w:rPr>
        <w:t>capital,</w:t>
      </w:r>
      <w:r w:rsidR="00BA0942" w:rsidRPr="003A3363">
        <w:rPr>
          <w:rFonts w:ascii="Times New Roman" w:hAnsi="Times New Roman" w:cs="Times New Roman"/>
          <w:spacing w:val="-5"/>
          <w:w w:val="105"/>
          <w:lang w:val="en-GB"/>
        </w:rPr>
        <w:t xml:space="preserve"> </w:t>
      </w:r>
      <w:r w:rsidR="00BA0942" w:rsidRPr="003A3363">
        <w:rPr>
          <w:rFonts w:ascii="Times New Roman" w:hAnsi="Times New Roman" w:cs="Times New Roman"/>
          <w:w w:val="105"/>
          <w:lang w:val="en-GB"/>
        </w:rPr>
        <w:t>K,</w:t>
      </w:r>
      <w:r w:rsidR="00BA0942" w:rsidRPr="003A3363">
        <w:rPr>
          <w:rFonts w:ascii="Times New Roman" w:hAnsi="Times New Roman" w:cs="Times New Roman"/>
          <w:spacing w:val="-8"/>
          <w:w w:val="105"/>
          <w:lang w:val="en-GB"/>
        </w:rPr>
        <w:t xml:space="preserve"> </w:t>
      </w:r>
      <w:r w:rsidR="00BA0942" w:rsidRPr="003A3363">
        <w:rPr>
          <w:rFonts w:ascii="Times New Roman" w:hAnsi="Times New Roman" w:cs="Times New Roman"/>
          <w:w w:val="105"/>
          <w:lang w:val="en-GB"/>
        </w:rPr>
        <w:t>with skilled labour, h</w:t>
      </w:r>
      <w:r w:rsidR="00994DE8">
        <w:rPr>
          <w:rFonts w:ascii="Times New Roman" w:hAnsi="Times New Roman" w:cs="Times New Roman"/>
          <w:w w:val="105"/>
          <w:lang w:val="en-GB"/>
        </w:rPr>
        <w:t>.</w:t>
      </w:r>
      <w:r w:rsidR="00BA0942" w:rsidRPr="003A3363">
        <w:rPr>
          <w:rFonts w:ascii="Times New Roman" w:hAnsi="Times New Roman" w:cs="Times New Roman"/>
          <w:w w:val="105"/>
          <w:lang w:val="en-GB"/>
        </w:rPr>
        <w:t xml:space="preserve">L, according to a constant-returns </w:t>
      </w:r>
      <w:r w:rsidR="00BA0942" w:rsidRPr="003A3363">
        <w:rPr>
          <w:rFonts w:ascii="Times New Roman" w:hAnsi="Times New Roman" w:cs="Times New Roman"/>
          <w:i/>
          <w:w w:val="105"/>
          <w:lang w:val="en-GB"/>
        </w:rPr>
        <w:t xml:space="preserve">Cobb-Douglas </w:t>
      </w:r>
      <w:r w:rsidR="00BA0942" w:rsidRPr="003A3363">
        <w:rPr>
          <w:rFonts w:ascii="Times New Roman" w:hAnsi="Times New Roman" w:cs="Times New Roman"/>
          <w:w w:val="105"/>
          <w:lang w:val="en-GB"/>
        </w:rPr>
        <w:t xml:space="preserve">production function </w:t>
      </w:r>
      <w:r w:rsidR="00BA0942" w:rsidRPr="003A3363">
        <w:rPr>
          <w:rFonts w:ascii="Times New Roman" w:hAnsi="Times New Roman" w:cs="Times New Roman"/>
          <w:spacing w:val="2"/>
          <w:w w:val="105"/>
          <w:lang w:val="en-GB"/>
        </w:rPr>
        <w:t xml:space="preserve">with </w:t>
      </w:r>
      <w:r w:rsidR="00BA0942" w:rsidRPr="003A3363">
        <w:rPr>
          <w:rFonts w:ascii="Times New Roman" w:hAnsi="Times New Roman" w:cs="Times New Roman"/>
          <w:w w:val="105"/>
          <w:lang w:val="en-GB"/>
        </w:rPr>
        <w:t>disembodied technical</w:t>
      </w:r>
      <w:r w:rsidR="00BA0942" w:rsidRPr="003A3363">
        <w:rPr>
          <w:rFonts w:ascii="Times New Roman" w:hAnsi="Times New Roman" w:cs="Times New Roman"/>
          <w:spacing w:val="3"/>
          <w:w w:val="105"/>
          <w:lang w:val="en-GB"/>
        </w:rPr>
        <w:t xml:space="preserve"> </w:t>
      </w:r>
      <w:r w:rsidR="00BA0942" w:rsidRPr="003A3363">
        <w:rPr>
          <w:rFonts w:ascii="Times New Roman" w:hAnsi="Times New Roman" w:cs="Times New Roman"/>
          <w:w w:val="105"/>
          <w:lang w:val="en-GB"/>
        </w:rPr>
        <w:t>progress:</w:t>
      </w:r>
    </w:p>
    <w:p w14:paraId="341599EA" w14:textId="77777777" w:rsidR="00BA0942" w:rsidRPr="00CE2786" w:rsidRDefault="00BA0942" w:rsidP="00BA0942">
      <w:pPr>
        <w:spacing w:after="360" w:line="360" w:lineRule="auto"/>
        <w:jc w:val="center"/>
        <w:rPr>
          <w:rFonts w:ascii="Times New Roman" w:hAnsi="Times New Roman" w:cs="Times New Roman"/>
          <w:lang w:val="fr-FR"/>
        </w:rPr>
      </w:pPr>
      <w:r>
        <w:rPr>
          <w:rFonts w:ascii="Times New Roman" w:hAnsi="Times New Roman" w:cs="Times New Roman"/>
          <w:lang w:val="fr-FR"/>
        </w:rPr>
        <w:t>Y(t) = A(t).</w:t>
      </w:r>
      <w:r w:rsidRPr="00CE2786">
        <w:rPr>
          <w:rFonts w:ascii="Times New Roman" w:hAnsi="Times New Roman" w:cs="Times New Roman"/>
          <w:lang w:val="fr-FR"/>
        </w:rPr>
        <w:t>K(t)</w:t>
      </w:r>
      <w:r>
        <w:rPr>
          <w:rFonts w:ascii="Times New Roman" w:hAnsi="Times New Roman" w:cs="Times New Roman"/>
          <w:position w:val="10"/>
          <w:lang w:val="fr-FR"/>
        </w:rPr>
        <w:t>0.</w:t>
      </w:r>
      <w:r w:rsidRPr="00CE2786">
        <w:rPr>
          <w:rFonts w:ascii="Times New Roman" w:hAnsi="Times New Roman" w:cs="Times New Roman"/>
          <w:position w:val="10"/>
          <w:lang w:val="fr-FR"/>
        </w:rPr>
        <w:t>4</w:t>
      </w:r>
      <w:r w:rsidRPr="002343B7">
        <w:rPr>
          <w:rFonts w:ascii="Times New Roman" w:hAnsi="Times New Roman" w:cs="Times New Roman"/>
          <w:lang w:val="fr-FR"/>
        </w:rPr>
        <w:t>.[</w:t>
      </w:r>
      <w:r w:rsidRPr="00CE2786">
        <w:rPr>
          <w:rFonts w:ascii="Times New Roman" w:hAnsi="Times New Roman" w:cs="Times New Roman"/>
          <w:lang w:val="fr-FR"/>
        </w:rPr>
        <w:t>h(t).L(t)</w:t>
      </w:r>
      <w:r>
        <w:rPr>
          <w:rFonts w:ascii="Times New Roman" w:hAnsi="Times New Roman" w:cs="Times New Roman"/>
          <w:lang w:val="fr-FR"/>
        </w:rPr>
        <w:t>]</w:t>
      </w:r>
      <w:r w:rsidRPr="00CE2786">
        <w:rPr>
          <w:rFonts w:ascii="Times New Roman" w:hAnsi="Times New Roman" w:cs="Times New Roman"/>
          <w:lang w:val="fr-FR"/>
        </w:rPr>
        <w:t xml:space="preserve"> </w:t>
      </w:r>
      <w:r>
        <w:rPr>
          <w:rFonts w:ascii="Times New Roman" w:hAnsi="Times New Roman" w:cs="Times New Roman"/>
          <w:position w:val="12"/>
          <w:lang w:val="fr-FR"/>
        </w:rPr>
        <w:t>0.</w:t>
      </w:r>
      <w:r w:rsidRPr="00CE2786">
        <w:rPr>
          <w:rFonts w:ascii="Times New Roman" w:hAnsi="Times New Roman" w:cs="Times New Roman"/>
          <w:position w:val="12"/>
          <w:lang w:val="fr-FR"/>
        </w:rPr>
        <w:t>6</w:t>
      </w:r>
    </w:p>
    <w:p w14:paraId="3BBE6878" w14:textId="0985E464" w:rsidR="00BA0942" w:rsidRDefault="00BA0942" w:rsidP="00481B23">
      <w:pPr>
        <w:widowControl w:val="0"/>
        <w:autoSpaceDE w:val="0"/>
        <w:autoSpaceDN w:val="0"/>
        <w:spacing w:before="163" w:after="120" w:line="360" w:lineRule="auto"/>
        <w:jc w:val="both"/>
        <w:rPr>
          <w:rFonts w:ascii="Times New Roman" w:hAnsi="Times New Roman" w:cs="Times New Roman"/>
          <w:w w:val="105"/>
          <w:lang w:val="en-GB"/>
        </w:rPr>
      </w:pPr>
      <w:r w:rsidRPr="003A3363">
        <w:rPr>
          <w:rFonts w:ascii="Times New Roman" w:hAnsi="Times New Roman" w:cs="Times New Roman"/>
          <w:w w:val="105"/>
          <w:lang w:val="en-GB"/>
        </w:rPr>
        <w:t>where</w:t>
      </w:r>
      <w:r w:rsidRPr="003A3363">
        <w:rPr>
          <w:rFonts w:ascii="Times New Roman" w:hAnsi="Times New Roman" w:cs="Times New Roman"/>
          <w:spacing w:val="-4"/>
          <w:w w:val="105"/>
          <w:lang w:val="en-GB"/>
        </w:rPr>
        <w:t xml:space="preserve"> </w:t>
      </w:r>
      <w:r w:rsidRPr="003A3363">
        <w:rPr>
          <w:rFonts w:ascii="Times New Roman" w:hAnsi="Times New Roman" w:cs="Times New Roman"/>
          <w:w w:val="105"/>
          <w:lang w:val="en-GB"/>
        </w:rPr>
        <w:t>K</w:t>
      </w:r>
      <w:r w:rsidRPr="003A3363">
        <w:rPr>
          <w:rFonts w:ascii="Times New Roman" w:hAnsi="Times New Roman" w:cs="Times New Roman"/>
          <w:spacing w:val="-6"/>
          <w:w w:val="105"/>
          <w:lang w:val="en-GB"/>
        </w:rPr>
        <w:t xml:space="preserve"> </w:t>
      </w:r>
      <w:r w:rsidRPr="003A3363">
        <w:rPr>
          <w:rFonts w:ascii="Times New Roman" w:hAnsi="Times New Roman" w:cs="Times New Roman"/>
          <w:w w:val="105"/>
          <w:lang w:val="en-GB"/>
        </w:rPr>
        <w:t>is</w:t>
      </w:r>
      <w:r w:rsidRPr="003A3363">
        <w:rPr>
          <w:rFonts w:ascii="Times New Roman" w:hAnsi="Times New Roman" w:cs="Times New Roman"/>
          <w:spacing w:val="-7"/>
          <w:w w:val="105"/>
          <w:lang w:val="en-GB"/>
        </w:rPr>
        <w:t xml:space="preserve"> </w:t>
      </w:r>
      <w:r w:rsidRPr="003A3363">
        <w:rPr>
          <w:rFonts w:ascii="Times New Roman" w:hAnsi="Times New Roman" w:cs="Times New Roman"/>
          <w:w w:val="105"/>
          <w:lang w:val="en-GB"/>
        </w:rPr>
        <w:t>the</w:t>
      </w:r>
      <w:r w:rsidRPr="003A3363">
        <w:rPr>
          <w:rFonts w:ascii="Times New Roman" w:hAnsi="Times New Roman" w:cs="Times New Roman"/>
          <w:spacing w:val="-8"/>
          <w:w w:val="105"/>
          <w:lang w:val="en-GB"/>
        </w:rPr>
        <w:t xml:space="preserve"> </w:t>
      </w:r>
      <w:r w:rsidRPr="003A3363">
        <w:rPr>
          <w:rFonts w:ascii="Times New Roman" w:hAnsi="Times New Roman" w:cs="Times New Roman"/>
          <w:w w:val="105"/>
          <w:lang w:val="en-GB"/>
        </w:rPr>
        <w:t>stock</w:t>
      </w:r>
      <w:r w:rsidRPr="003A3363">
        <w:rPr>
          <w:rFonts w:ascii="Times New Roman" w:hAnsi="Times New Roman" w:cs="Times New Roman"/>
          <w:spacing w:val="-2"/>
          <w:w w:val="105"/>
          <w:lang w:val="en-GB"/>
        </w:rPr>
        <w:t xml:space="preserve"> </w:t>
      </w:r>
      <w:r w:rsidRPr="003A3363">
        <w:rPr>
          <w:rFonts w:ascii="Times New Roman" w:hAnsi="Times New Roman" w:cs="Times New Roman"/>
          <w:w w:val="105"/>
          <w:lang w:val="en-GB"/>
        </w:rPr>
        <w:t>of</w:t>
      </w:r>
      <w:r w:rsidRPr="003A3363">
        <w:rPr>
          <w:rFonts w:ascii="Times New Roman" w:hAnsi="Times New Roman" w:cs="Times New Roman"/>
          <w:spacing w:val="-8"/>
          <w:w w:val="105"/>
          <w:lang w:val="en-GB"/>
        </w:rPr>
        <w:t xml:space="preserve"> </w:t>
      </w:r>
      <w:r w:rsidRPr="003A3363">
        <w:rPr>
          <w:rFonts w:ascii="Times New Roman" w:hAnsi="Times New Roman" w:cs="Times New Roman"/>
          <w:w w:val="105"/>
          <w:lang w:val="en-GB"/>
        </w:rPr>
        <w:t>physical</w:t>
      </w:r>
      <w:r w:rsidRPr="003A3363">
        <w:rPr>
          <w:rFonts w:ascii="Times New Roman" w:hAnsi="Times New Roman" w:cs="Times New Roman"/>
          <w:spacing w:val="-4"/>
          <w:w w:val="105"/>
          <w:lang w:val="en-GB"/>
        </w:rPr>
        <w:t xml:space="preserve"> </w:t>
      </w:r>
      <w:r w:rsidRPr="003A3363">
        <w:rPr>
          <w:rFonts w:ascii="Times New Roman" w:hAnsi="Times New Roman" w:cs="Times New Roman"/>
          <w:w w:val="105"/>
          <w:lang w:val="en-GB"/>
        </w:rPr>
        <w:t>capital,</w:t>
      </w:r>
      <w:r w:rsidRPr="003A3363">
        <w:rPr>
          <w:rFonts w:ascii="Times New Roman" w:hAnsi="Times New Roman" w:cs="Times New Roman"/>
          <w:spacing w:val="-4"/>
          <w:w w:val="105"/>
          <w:lang w:val="en-GB"/>
        </w:rPr>
        <w:t xml:space="preserve"> </w:t>
      </w:r>
      <w:r w:rsidRPr="003A3363">
        <w:rPr>
          <w:rFonts w:ascii="Times New Roman" w:hAnsi="Times New Roman" w:cs="Times New Roman"/>
          <w:w w:val="105"/>
          <w:lang w:val="en-GB"/>
        </w:rPr>
        <w:t>L</w:t>
      </w:r>
      <w:r w:rsidRPr="003A3363">
        <w:rPr>
          <w:rFonts w:ascii="Times New Roman" w:hAnsi="Times New Roman" w:cs="Times New Roman"/>
          <w:spacing w:val="-29"/>
          <w:w w:val="105"/>
          <w:lang w:val="en-GB"/>
        </w:rPr>
        <w:t xml:space="preserve"> </w:t>
      </w:r>
      <w:r w:rsidRPr="003A3363">
        <w:rPr>
          <w:rFonts w:ascii="Times New Roman" w:hAnsi="Times New Roman" w:cs="Times New Roman"/>
          <w:w w:val="105"/>
          <w:lang w:val="en-GB"/>
        </w:rPr>
        <w:t>is</w:t>
      </w:r>
      <w:r w:rsidRPr="003A3363">
        <w:rPr>
          <w:rFonts w:ascii="Times New Roman" w:hAnsi="Times New Roman" w:cs="Times New Roman"/>
          <w:spacing w:val="-6"/>
          <w:w w:val="105"/>
          <w:lang w:val="en-GB"/>
        </w:rPr>
        <w:t xml:space="preserve"> </w:t>
      </w:r>
      <w:r w:rsidRPr="003A3363">
        <w:rPr>
          <w:rFonts w:ascii="Times New Roman" w:hAnsi="Times New Roman" w:cs="Times New Roman"/>
          <w:w w:val="105"/>
          <w:lang w:val="en-GB"/>
        </w:rPr>
        <w:t>the</w:t>
      </w:r>
      <w:r w:rsidRPr="003A3363">
        <w:rPr>
          <w:rFonts w:ascii="Times New Roman" w:hAnsi="Times New Roman" w:cs="Times New Roman"/>
          <w:spacing w:val="-4"/>
          <w:w w:val="105"/>
          <w:lang w:val="en-GB"/>
        </w:rPr>
        <w:t xml:space="preserve"> </w:t>
      </w:r>
      <w:r w:rsidRPr="003A3363">
        <w:rPr>
          <w:rFonts w:ascii="Times New Roman" w:hAnsi="Times New Roman" w:cs="Times New Roman"/>
          <w:w w:val="105"/>
          <w:lang w:val="en-GB"/>
        </w:rPr>
        <w:t>labour force</w:t>
      </w:r>
      <w:r w:rsidRPr="003A3363">
        <w:rPr>
          <w:rFonts w:ascii="Times New Roman" w:hAnsi="Times New Roman" w:cs="Times New Roman"/>
          <w:spacing w:val="-6"/>
          <w:w w:val="105"/>
          <w:lang w:val="en-GB"/>
        </w:rPr>
        <w:t xml:space="preserve"> </w:t>
      </w:r>
      <w:r w:rsidRPr="003A3363">
        <w:rPr>
          <w:rFonts w:ascii="Times New Roman" w:hAnsi="Times New Roman" w:cs="Times New Roman"/>
          <w:w w:val="105"/>
          <w:lang w:val="en-GB"/>
        </w:rPr>
        <w:t>and</w:t>
      </w:r>
      <w:r w:rsidRPr="003A3363">
        <w:rPr>
          <w:rFonts w:ascii="Times New Roman" w:hAnsi="Times New Roman" w:cs="Times New Roman"/>
          <w:spacing w:val="-5"/>
          <w:w w:val="105"/>
          <w:lang w:val="en-GB"/>
        </w:rPr>
        <w:t xml:space="preserve"> </w:t>
      </w:r>
      <w:r w:rsidRPr="003A3363">
        <w:rPr>
          <w:rFonts w:ascii="Times New Roman" w:hAnsi="Times New Roman" w:cs="Times New Roman"/>
          <w:w w:val="105"/>
          <w:lang w:val="en-GB"/>
        </w:rPr>
        <w:t>h</w:t>
      </w:r>
      <w:r w:rsidRPr="003A3363">
        <w:rPr>
          <w:rFonts w:ascii="Times New Roman" w:hAnsi="Times New Roman" w:cs="Times New Roman"/>
          <w:spacing w:val="-8"/>
          <w:w w:val="105"/>
          <w:lang w:val="en-GB"/>
        </w:rPr>
        <w:t xml:space="preserve"> </w:t>
      </w:r>
      <w:r w:rsidRPr="003A3363">
        <w:rPr>
          <w:rFonts w:ascii="Times New Roman" w:hAnsi="Times New Roman" w:cs="Times New Roman"/>
          <w:w w:val="105"/>
          <w:lang w:val="en-GB"/>
        </w:rPr>
        <w:t>is</w:t>
      </w:r>
      <w:r w:rsidRPr="003A3363">
        <w:rPr>
          <w:rFonts w:ascii="Times New Roman" w:hAnsi="Times New Roman" w:cs="Times New Roman"/>
          <w:spacing w:val="-6"/>
          <w:w w:val="105"/>
          <w:lang w:val="en-GB"/>
        </w:rPr>
        <w:t xml:space="preserve"> </w:t>
      </w:r>
      <w:r w:rsidR="00634A26">
        <w:rPr>
          <w:rFonts w:ascii="Times New Roman" w:hAnsi="Times New Roman" w:cs="Times New Roman"/>
          <w:w w:val="105"/>
          <w:lang w:val="en-GB"/>
        </w:rPr>
        <w:t>the average human capital per worker</w:t>
      </w:r>
      <w:r w:rsidRPr="003A3363">
        <w:rPr>
          <w:rFonts w:ascii="Times New Roman" w:hAnsi="Times New Roman" w:cs="Times New Roman"/>
          <w:w w:val="105"/>
          <w:lang w:val="en-GB"/>
        </w:rPr>
        <w:t>.</w:t>
      </w:r>
      <w:r w:rsidRPr="003A3363">
        <w:rPr>
          <w:rFonts w:ascii="Times New Roman" w:hAnsi="Times New Roman" w:cs="Times New Roman"/>
          <w:spacing w:val="-21"/>
          <w:w w:val="105"/>
          <w:lang w:val="en-GB"/>
        </w:rPr>
        <w:t xml:space="preserve"> </w:t>
      </w:r>
      <w:r w:rsidRPr="003A3363">
        <w:rPr>
          <w:rFonts w:ascii="Times New Roman" w:hAnsi="Times New Roman" w:cs="Times New Roman"/>
          <w:w w:val="105"/>
          <w:lang w:val="en-GB"/>
        </w:rPr>
        <w:t>In</w:t>
      </w:r>
      <w:r w:rsidRPr="003A3363">
        <w:rPr>
          <w:rFonts w:ascii="Times New Roman" w:hAnsi="Times New Roman" w:cs="Times New Roman"/>
          <w:spacing w:val="-22"/>
          <w:w w:val="105"/>
          <w:lang w:val="en-GB"/>
        </w:rPr>
        <w:t xml:space="preserve"> </w:t>
      </w:r>
      <w:r w:rsidRPr="003A3363">
        <w:rPr>
          <w:rFonts w:ascii="Times New Roman" w:hAnsi="Times New Roman" w:cs="Times New Roman"/>
          <w:w w:val="105"/>
          <w:lang w:val="en-GB"/>
        </w:rPr>
        <w:t>the</w:t>
      </w:r>
      <w:r w:rsidRPr="003A3363">
        <w:rPr>
          <w:rFonts w:ascii="Times New Roman" w:hAnsi="Times New Roman" w:cs="Times New Roman"/>
          <w:spacing w:val="-20"/>
          <w:w w:val="105"/>
          <w:lang w:val="en-GB"/>
        </w:rPr>
        <w:t xml:space="preserve"> </w:t>
      </w:r>
      <w:r w:rsidRPr="003A3363">
        <w:rPr>
          <w:rFonts w:ascii="Times New Roman" w:hAnsi="Times New Roman" w:cs="Times New Roman"/>
          <w:w w:val="105"/>
          <w:lang w:val="en-GB"/>
        </w:rPr>
        <w:t>last</w:t>
      </w:r>
      <w:r w:rsidRPr="003A3363">
        <w:rPr>
          <w:rFonts w:ascii="Times New Roman" w:hAnsi="Times New Roman" w:cs="Times New Roman"/>
          <w:spacing w:val="-17"/>
          <w:w w:val="105"/>
          <w:lang w:val="en-GB"/>
        </w:rPr>
        <w:t xml:space="preserve"> </w:t>
      </w:r>
      <w:r w:rsidRPr="003A3363">
        <w:rPr>
          <w:rFonts w:ascii="Times New Roman" w:hAnsi="Times New Roman" w:cs="Times New Roman"/>
          <w:w w:val="105"/>
          <w:lang w:val="en-GB"/>
        </w:rPr>
        <w:t>20</w:t>
      </w:r>
      <w:r w:rsidRPr="003A3363">
        <w:rPr>
          <w:rFonts w:ascii="Times New Roman" w:hAnsi="Times New Roman" w:cs="Times New Roman"/>
          <w:spacing w:val="-18"/>
          <w:w w:val="105"/>
          <w:lang w:val="en-GB"/>
        </w:rPr>
        <w:t xml:space="preserve"> </w:t>
      </w:r>
      <w:r w:rsidRPr="003A3363">
        <w:rPr>
          <w:rFonts w:ascii="Times New Roman" w:hAnsi="Times New Roman" w:cs="Times New Roman"/>
          <w:w w:val="105"/>
          <w:lang w:val="en-GB"/>
        </w:rPr>
        <w:t xml:space="preserve">years the labour force grew </w:t>
      </w:r>
      <w:r w:rsidRPr="003A3363">
        <w:rPr>
          <w:rFonts w:ascii="Times New Roman" w:hAnsi="Times New Roman" w:cs="Times New Roman"/>
          <w:spacing w:val="-3"/>
          <w:w w:val="105"/>
          <w:lang w:val="en-GB"/>
        </w:rPr>
        <w:t xml:space="preserve">at </w:t>
      </w:r>
      <w:r w:rsidRPr="003A3363">
        <w:rPr>
          <w:rFonts w:ascii="Times New Roman" w:hAnsi="Times New Roman" w:cs="Times New Roman"/>
          <w:w w:val="105"/>
          <w:lang w:val="en-GB"/>
        </w:rPr>
        <w:t xml:space="preserve">an annual rate of 0.6%, the average </w:t>
      </w:r>
      <w:r w:rsidR="00634A26">
        <w:rPr>
          <w:rFonts w:ascii="Times New Roman" w:hAnsi="Times New Roman" w:cs="Times New Roman"/>
          <w:w w:val="105"/>
          <w:lang w:val="en-GB"/>
        </w:rPr>
        <w:t>human capital per worker</w:t>
      </w:r>
      <w:r w:rsidRPr="003A3363">
        <w:rPr>
          <w:rFonts w:ascii="Times New Roman" w:hAnsi="Times New Roman" w:cs="Times New Roman"/>
          <w:w w:val="105"/>
          <w:lang w:val="en-GB"/>
        </w:rPr>
        <w:t xml:space="preserve"> grew at an annual rate of 1% and the stock of physical capital grew at an annual rate of 2.5%. Assume that the annual growth rate of GDP was 3% in the last 20 years. Calculate the average annual growth rate of the total factor productivity, </w:t>
      </w:r>
      <w:r w:rsidR="00634A26">
        <w:rPr>
          <w:rFonts w:ascii="Times New Roman" w:hAnsi="Times New Roman" w:cs="Times New Roman"/>
          <w:w w:val="105"/>
          <w:lang w:val="en-GB"/>
        </w:rPr>
        <w:t>r(A)</w:t>
      </w:r>
      <w:r w:rsidRPr="003A3363">
        <w:rPr>
          <w:rFonts w:ascii="Times New Roman" w:hAnsi="Times New Roman" w:cs="Times New Roman"/>
          <w:w w:val="105"/>
          <w:lang w:val="en-GB"/>
        </w:rPr>
        <w:t>, in this period.</w:t>
      </w:r>
    </w:p>
    <w:p w14:paraId="54782217" w14:textId="77777777" w:rsidR="00BA0942" w:rsidRPr="00D37CEF" w:rsidRDefault="00BA0942" w:rsidP="00481B23">
      <w:pPr>
        <w:widowControl w:val="0"/>
        <w:autoSpaceDE w:val="0"/>
        <w:autoSpaceDN w:val="0"/>
        <w:spacing w:before="163" w:after="120" w:line="360" w:lineRule="auto"/>
        <w:jc w:val="both"/>
        <w:rPr>
          <w:rFonts w:ascii="Times New Roman" w:hAnsi="Times New Roman" w:cs="Times New Roman"/>
          <w:w w:val="105"/>
          <w:lang w:val="en-GB"/>
        </w:rPr>
      </w:pPr>
    </w:p>
    <w:p w14:paraId="3FF2DD38" w14:textId="2E42C1A0" w:rsidR="00067B30" w:rsidRPr="00481B23" w:rsidRDefault="00481B23" w:rsidP="00481B23">
      <w:pPr>
        <w:widowControl w:val="0"/>
        <w:autoSpaceDE w:val="0"/>
        <w:autoSpaceDN w:val="0"/>
        <w:spacing w:before="163" w:after="360" w:line="360" w:lineRule="auto"/>
        <w:jc w:val="both"/>
        <w:rPr>
          <w:rFonts w:ascii="Times New Roman" w:hAnsi="Times New Roman" w:cs="Times New Roman"/>
          <w:w w:val="105"/>
          <w:lang w:val="en-GB"/>
        </w:rPr>
      </w:pPr>
      <w:r>
        <w:rPr>
          <w:rFonts w:ascii="Times New Roman" w:hAnsi="Times New Roman" w:cs="Times New Roman"/>
          <w:b/>
          <w:w w:val="105"/>
          <w:lang w:val="en-GB"/>
        </w:rPr>
        <w:t>4</w:t>
      </w:r>
      <w:r w:rsidR="00BA0942" w:rsidRPr="003A3363">
        <w:rPr>
          <w:rFonts w:ascii="Times New Roman" w:hAnsi="Times New Roman" w:cs="Times New Roman"/>
          <w:b/>
          <w:w w:val="105"/>
          <w:lang w:val="en-GB"/>
        </w:rPr>
        <w:t>.4</w:t>
      </w:r>
      <w:r w:rsidR="00BA0942">
        <w:rPr>
          <w:rFonts w:ascii="Times New Roman" w:hAnsi="Times New Roman" w:cs="Times New Roman"/>
          <w:w w:val="105"/>
          <w:lang w:val="en-GB"/>
        </w:rPr>
        <w:t xml:space="preserve"> </w:t>
      </w:r>
      <w:r w:rsidR="00BA0942" w:rsidRPr="003A3363">
        <w:rPr>
          <w:rFonts w:ascii="Times New Roman" w:hAnsi="Times New Roman" w:cs="Times New Roman"/>
          <w:w w:val="105"/>
          <w:lang w:val="en-GB"/>
        </w:rPr>
        <w:t xml:space="preserve">Suppose an economy with a Cobb-Douglas aggregate production function with disembodied technical progress, with elasticities of output relative to physical capital equal to 0.3 and to the human capital equal to 0.7. Calculate the average annual growth rate of the labour productivity, assuming that the total factor productivity (TFP) has grown at an annual average rate of 1%, the average </w:t>
      </w:r>
      <w:r w:rsidR="00634A26">
        <w:rPr>
          <w:rFonts w:ascii="Times New Roman" w:hAnsi="Times New Roman" w:cs="Times New Roman"/>
          <w:w w:val="105"/>
          <w:lang w:val="en-GB"/>
        </w:rPr>
        <w:t>human capital per worker</w:t>
      </w:r>
      <w:r w:rsidR="00BA0942" w:rsidRPr="003A3363">
        <w:rPr>
          <w:rFonts w:ascii="Times New Roman" w:hAnsi="Times New Roman" w:cs="Times New Roman"/>
          <w:w w:val="105"/>
          <w:lang w:val="en-GB"/>
        </w:rPr>
        <w:t xml:space="preserve"> has grown at an annual average rate of 0.5% and the stock of physical capital per worker has grown at an annual average rate of 2%. </w:t>
      </w:r>
    </w:p>
    <w:sectPr w:rsidR="00067B30" w:rsidRPr="00481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sjQwNDe0tDC3NLdU0lEKTi0uzszPAykwrgUAlaYqXCwAAAA="/>
  </w:docVars>
  <w:rsids>
    <w:rsidRoot w:val="00BA0942"/>
    <w:rsid w:val="00067B30"/>
    <w:rsid w:val="004321E3"/>
    <w:rsid w:val="00481B23"/>
    <w:rsid w:val="00634A26"/>
    <w:rsid w:val="00770707"/>
    <w:rsid w:val="00832BD8"/>
    <w:rsid w:val="009029C1"/>
    <w:rsid w:val="00994DE8"/>
    <w:rsid w:val="00A8071E"/>
    <w:rsid w:val="00BA0942"/>
    <w:rsid w:val="00CA6FF6"/>
    <w:rsid w:val="00CD3517"/>
    <w:rsid w:val="00D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E702"/>
  <w15:chartTrackingRefBased/>
  <w15:docId w15:val="{EB31AACB-AA9E-46B6-BA57-40DC3579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942"/>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094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A0942"/>
    <w:rPr>
      <w:rFonts w:asciiTheme="majorHAnsi" w:eastAsiaTheme="majorEastAsia" w:hAnsiTheme="majorHAnsi" w:cstheme="majorBidi"/>
      <w:color w:val="323E4F" w:themeColor="text2" w:themeShade="BF"/>
      <w:spacing w:val="5"/>
      <w:kern w:val="28"/>
      <w:sz w:val="52"/>
      <w:szCs w:val="5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JOSE GERMANO DE ABREU</dc:creator>
  <cp:keywords/>
  <dc:description/>
  <cp:lastModifiedBy>ALEXANDRE JOSE GERMANO DE ABREU</cp:lastModifiedBy>
  <cp:revision>4</cp:revision>
  <dcterms:created xsi:type="dcterms:W3CDTF">2023-03-03T15:42:00Z</dcterms:created>
  <dcterms:modified xsi:type="dcterms:W3CDTF">2023-03-03T15:52:00Z</dcterms:modified>
</cp:coreProperties>
</file>